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B4C" w:rsidRPr="00D16B4C" w:rsidRDefault="00D16B4C" w:rsidP="00D16B4C">
      <w:pPr>
        <w:jc w:val="center"/>
        <w:rPr>
          <w:b/>
        </w:rPr>
      </w:pPr>
      <w:bookmarkStart w:id="0" w:name="_GoBack"/>
      <w:bookmarkEnd w:id="0"/>
      <w:r w:rsidRPr="00D16B4C">
        <w:rPr>
          <w:b/>
        </w:rPr>
        <w:t>Wallkill Public Library Board Meeting</w:t>
      </w:r>
    </w:p>
    <w:p w:rsidR="00D16B4C" w:rsidRPr="00D16B4C" w:rsidRDefault="00D16B4C" w:rsidP="00D16B4C">
      <w:pPr>
        <w:jc w:val="center"/>
        <w:rPr>
          <w:b/>
        </w:rPr>
      </w:pPr>
      <w:r w:rsidRPr="00D16B4C">
        <w:rPr>
          <w:b/>
        </w:rPr>
        <w:t>Tuesday, March 24, 2020</w:t>
      </w:r>
    </w:p>
    <w:p w:rsidR="00D16B4C" w:rsidRPr="00D16B4C" w:rsidRDefault="00D16B4C" w:rsidP="00D16B4C">
      <w:pPr>
        <w:jc w:val="center"/>
        <w:rPr>
          <w:b/>
        </w:rPr>
      </w:pPr>
      <w:r w:rsidRPr="00D16B4C">
        <w:rPr>
          <w:b/>
        </w:rPr>
        <w:t>Via Blue Jeans teleconference</w:t>
      </w:r>
    </w:p>
    <w:p w:rsidR="003913D8" w:rsidRDefault="00D70090">
      <w:r>
        <w:t xml:space="preserve">In attendance: </w:t>
      </w:r>
      <w:r w:rsidR="003913D8">
        <w:t xml:space="preserve">Brian Ackley, Todd </w:t>
      </w:r>
      <w:proofErr w:type="spellStart"/>
      <w:r w:rsidR="003913D8">
        <w:t>Craner</w:t>
      </w:r>
      <w:proofErr w:type="spellEnd"/>
      <w:r w:rsidR="003913D8">
        <w:t xml:space="preserve">, Lynne Diener, Susie Haldeman, Lisa Palmer, Stan </w:t>
      </w:r>
      <w:proofErr w:type="spellStart"/>
      <w:r w:rsidR="003913D8">
        <w:t>Seagren</w:t>
      </w:r>
      <w:proofErr w:type="spellEnd"/>
      <w:r w:rsidR="003913D8">
        <w:t>, Nancy Wilhelm</w:t>
      </w:r>
      <w:r w:rsidR="00057195">
        <w:t xml:space="preserve">, Mary Lou Van </w:t>
      </w:r>
      <w:proofErr w:type="spellStart"/>
      <w:r w:rsidR="00057195">
        <w:t>Aken</w:t>
      </w:r>
      <w:proofErr w:type="spellEnd"/>
    </w:p>
    <w:p w:rsidR="003913D8" w:rsidRDefault="003913D8">
      <w:r>
        <w:t xml:space="preserve">TC: It’s 7:08 and we’re calling the meeting to order, because that’s what Susie had in her notes for the last meeting. [laughter] I don’t think there’s any public comment so I think we can skip. Do we want to review the minutes or do we want to wait? </w:t>
      </w:r>
    </w:p>
    <w:p w:rsidR="003913D8" w:rsidRDefault="003913D8">
      <w:r>
        <w:t>LP: I figured we would wait for those until our actual board meeting.</w:t>
      </w:r>
    </w:p>
    <w:p w:rsidR="003913D8" w:rsidRDefault="003913D8">
      <w:r>
        <w:t>TC: OK. No problem. Thank you, Susie, for getting them out timely.</w:t>
      </w:r>
    </w:p>
    <w:p w:rsidR="003913D8" w:rsidRDefault="003913D8">
      <w:r>
        <w:t>SH: You’re welcome.</w:t>
      </w:r>
    </w:p>
    <w:p w:rsidR="0015533F" w:rsidRDefault="003913D8">
      <w:r>
        <w:t>TC: So, I think we are into the whole point that you know, I mean, for the most part the pandemic situation we’re in is what has caused Lisa to want to have this special meeting.  And I think all of us, so that we understand what’s going on also. So I’m going to let Lisa as part of our Director’s report</w:t>
      </w:r>
      <w:r w:rsidR="0015533F">
        <w:t xml:space="preserve"> tell us the different topics that she’d like us to discuss.</w:t>
      </w:r>
    </w:p>
    <w:p w:rsidR="00CB0BC2" w:rsidRDefault="0015533F">
      <w:r>
        <w:t xml:space="preserve">LP: OK. Thank you. So, initially I wanted to have a meeting right away because I thought when I emailed everybody about it the first time, that everything was going to continue on as it was last week, and we would just have to discuss how long we wanted to be closed for since our initial closing deadline was approaching. Now that it’s out of the equation, I don’t know how long we’re going to be closed. I am going to, with your approval, not a formal approval but general </w:t>
      </w:r>
      <w:r w:rsidR="00CB0BC2">
        <w:t>consensus</w:t>
      </w:r>
      <w:r>
        <w:t>, say that we’re going to be closed until further notice</w:t>
      </w:r>
      <w:r w:rsidR="00CB0BC2">
        <w:t xml:space="preserve">, until whatever the governor says. In the meantime, I am having staff fill out timesheets not only through </w:t>
      </w:r>
      <w:proofErr w:type="spellStart"/>
      <w:r w:rsidR="00CB0BC2">
        <w:t>TimeClick</w:t>
      </w:r>
      <w:proofErr w:type="spellEnd"/>
      <w:r w:rsidR="00CB0BC2">
        <w:t>, which will be filled out by the bookkeeper, but with manual timesheets at home so they can keep track of what they’re doing. We can hold on to those and we can say that So-and-so did this with her time during the day, So-and-so did this with his time during the day, and I just want to be completely transparent and accountable for the time we are working from home, and I’m going to do the same.</w:t>
      </w:r>
    </w:p>
    <w:p w:rsidR="00CB0BC2" w:rsidRDefault="00CB0BC2">
      <w:r>
        <w:t>LP: Did you all get the Pandemic Policy that I sent out?</w:t>
      </w:r>
    </w:p>
    <w:p w:rsidR="00CB0BC2" w:rsidRDefault="00DD057E">
      <w:r>
        <w:t xml:space="preserve">TC, </w:t>
      </w:r>
      <w:r w:rsidR="00CB0BC2">
        <w:t>LD</w:t>
      </w:r>
      <w:r>
        <w:t>,</w:t>
      </w:r>
      <w:r w:rsidR="00CB0BC2">
        <w:t xml:space="preserve"> NW</w:t>
      </w:r>
      <w:r>
        <w:t>,</w:t>
      </w:r>
      <w:r w:rsidR="00CB0BC2">
        <w:t xml:space="preserve"> SH</w:t>
      </w:r>
      <w:r>
        <w:t>,</w:t>
      </w:r>
      <w:r w:rsidR="00CB0BC2">
        <w:t xml:space="preserve"> SS</w:t>
      </w:r>
      <w:r>
        <w:t>,</w:t>
      </w:r>
      <w:r w:rsidR="00CB0BC2">
        <w:t xml:space="preserve"> BA: Yes.</w:t>
      </w:r>
    </w:p>
    <w:p w:rsidR="00DD057E" w:rsidRDefault="00CB0BC2">
      <w:r>
        <w:t>LP: Did anybod</w:t>
      </w:r>
      <w:r w:rsidR="00DD057E">
        <w:t xml:space="preserve">y have any issue or correction or problem with it? </w:t>
      </w:r>
    </w:p>
    <w:p w:rsidR="00A06493" w:rsidRDefault="00DD057E">
      <w:r>
        <w:t xml:space="preserve">SH: The only question I had, I sent back to you. It didn’t sound like </w:t>
      </w:r>
      <w:r w:rsidRPr="00DD057E">
        <w:rPr>
          <w:i/>
        </w:rPr>
        <w:t>we</w:t>
      </w:r>
      <w:r>
        <w:t xml:space="preserve"> could make that decision; it sounded like we would do it only according to what higher-ups decided. But we actually did it before it was decided on the state level, and I want to make sure that that is OK to do.</w:t>
      </w:r>
    </w:p>
    <w:p w:rsidR="009A59DF" w:rsidRDefault="00A06493">
      <w:r>
        <w:t xml:space="preserve">LP: Well, we didn’t close by order of the governor. We closed… That would be a separate policy, in other words. So this was closure based on a governor’s order, based on a </w:t>
      </w:r>
      <w:r>
        <w:lastRenderedPageBreak/>
        <w:t>pandemic that was going on. The first closure was like an emergency</w:t>
      </w:r>
      <w:r w:rsidR="009A59DF">
        <w:t xml:space="preserve"> closing; it was a more temporary thing. I think that’s the difference.</w:t>
      </w:r>
    </w:p>
    <w:p w:rsidR="009A59DF" w:rsidRDefault="009A59DF">
      <w:r>
        <w:t>LP: I do think we need to make another policy as far as emergency closings go, but I think we can worry about that later.</w:t>
      </w:r>
    </w:p>
    <w:p w:rsidR="009A59DF" w:rsidRDefault="009A59DF">
      <w:r>
        <w:t>SH: OK. I still want to not have it in there, if we need it.</w:t>
      </w:r>
    </w:p>
    <w:p w:rsidR="009A59DF" w:rsidRDefault="009A59DF">
      <w:r>
        <w:t>LP: Yes. Were there any other questions?</w:t>
      </w:r>
    </w:p>
    <w:p w:rsidR="009A59DF" w:rsidRDefault="009A59DF">
      <w:r>
        <w:t xml:space="preserve">TC: Does this create a problem or question that it’s only for a pandemic plan? In other words, there could be other reasons, for example, that the governor would close. It could be something else. You understand what I am saying? </w:t>
      </w:r>
    </w:p>
    <w:p w:rsidR="009074C0" w:rsidRDefault="009A59DF">
      <w:r>
        <w:t>LP: Yes, and I thin</w:t>
      </w:r>
      <w:r w:rsidR="009074C0">
        <w:t>k</w:t>
      </w:r>
      <w:r>
        <w:t xml:space="preserve"> that that would probably be something we would visit</w:t>
      </w:r>
      <w:r w:rsidR="009074C0">
        <w:t>,</w:t>
      </w:r>
      <w:r>
        <w:t xml:space="preserve"> </w:t>
      </w:r>
      <w:r w:rsidR="009074C0">
        <w:t>like I said, down the road, with an emergency closure formal policy. Right now, we have an emergency closing policy that’s contained within our personnel policy, but we don’t have more than two paragraphs on the entire protocol for that so I think after the dust settles, we should make an emergency closing policy that covers other situations that might require us to close. Does that answer your question?</w:t>
      </w:r>
    </w:p>
    <w:p w:rsidR="009074C0" w:rsidRDefault="009074C0">
      <w:r>
        <w:t>TC: Yes.</w:t>
      </w:r>
    </w:p>
    <w:p w:rsidR="009074C0" w:rsidRDefault="009074C0">
      <w:r>
        <w:t>LP: OK. Do we want to make a motion then to approve?</w:t>
      </w:r>
    </w:p>
    <w:p w:rsidR="009074C0" w:rsidRDefault="009074C0">
      <w:r>
        <w:t>TC: Does anyone have anything else to ask?</w:t>
      </w:r>
    </w:p>
    <w:p w:rsidR="00057195" w:rsidRDefault="009074C0">
      <w:r>
        <w:t xml:space="preserve">BA: No, I like what you put into place, Lisa. I think Todd is right. This is a new thing for us. I think having something like this would be a good reference to go back to in the foreseeable future if something unexpected </w:t>
      </w:r>
      <w:r w:rsidR="00057195">
        <w:t>comes again.</w:t>
      </w:r>
    </w:p>
    <w:p w:rsidR="00057195" w:rsidRDefault="00057195">
      <w:r>
        <w:t>LP: Thank you.</w:t>
      </w:r>
    </w:p>
    <w:p w:rsidR="00057195" w:rsidRDefault="00057195">
      <w:r>
        <w:t xml:space="preserve">TC: Do we have a motion </w:t>
      </w:r>
      <w:proofErr w:type="gramStart"/>
      <w:r>
        <w:t>for..?</w:t>
      </w:r>
      <w:proofErr w:type="gramEnd"/>
    </w:p>
    <w:p w:rsidR="00057195" w:rsidRDefault="00057195">
      <w:r>
        <w:t>SH: I moved</w:t>
      </w:r>
    </w:p>
    <w:p w:rsidR="00057195" w:rsidRDefault="00057195">
      <w:r>
        <w:t>TC: 3.1A Which is to approve the new Wallkill Public Library Pandemic Plan Policy?</w:t>
      </w:r>
    </w:p>
    <w:p w:rsidR="00057195" w:rsidRDefault="00057195">
      <w:r>
        <w:t>SH: I moved, we need a second.</w:t>
      </w:r>
    </w:p>
    <w:p w:rsidR="00057195" w:rsidRDefault="00057195">
      <w:r>
        <w:t>MLVA: I will.</w:t>
      </w:r>
    </w:p>
    <w:p w:rsidR="00057195" w:rsidRDefault="00057195">
      <w:r>
        <w:t>All: where is Mary Lou?</w:t>
      </w:r>
    </w:p>
    <w:p w:rsidR="00057195" w:rsidRDefault="00057195">
      <w:r>
        <w:t>MLVA: I am the invisible person.</w:t>
      </w:r>
    </w:p>
    <w:p w:rsidR="00057195" w:rsidRDefault="00057195">
      <w:r>
        <w:t>All: [laughter]</w:t>
      </w:r>
    </w:p>
    <w:p w:rsidR="00057195" w:rsidRDefault="00057195">
      <w:r>
        <w:t xml:space="preserve">TC: OK. </w:t>
      </w:r>
      <w:proofErr w:type="gramStart"/>
      <w:r>
        <w:t>So</w:t>
      </w:r>
      <w:proofErr w:type="gramEnd"/>
      <w:r>
        <w:t xml:space="preserve"> all in favor, say “Aye”.</w:t>
      </w:r>
    </w:p>
    <w:p w:rsidR="00057195" w:rsidRDefault="00057195">
      <w:r>
        <w:t>All: Aye.</w:t>
      </w:r>
    </w:p>
    <w:p w:rsidR="00057195" w:rsidRDefault="00057195">
      <w:r>
        <w:lastRenderedPageBreak/>
        <w:t>TC: All opposed?</w:t>
      </w:r>
    </w:p>
    <w:p w:rsidR="00057195" w:rsidRDefault="00057195">
      <w:r>
        <w:t>[silence]</w:t>
      </w:r>
    </w:p>
    <w:p w:rsidR="00057195" w:rsidRDefault="00057195">
      <w:r>
        <w:t xml:space="preserve">TC: Ok. So I believe the motion carried unanimously. </w:t>
      </w:r>
    </w:p>
    <w:p w:rsidR="00057195" w:rsidRDefault="00057195">
      <w:r>
        <w:t>LP: OK</w:t>
      </w:r>
    </w:p>
    <w:p w:rsidR="00057195" w:rsidRDefault="00057195">
      <w:r>
        <w:t>TC: Did you want to discuss the idea of the online banking?</w:t>
      </w:r>
    </w:p>
    <w:p w:rsidR="00253AA4" w:rsidRDefault="00057195">
      <w:r>
        <w:t xml:space="preserve">LP: Sure. Though during this directive that was issued by the governor, obviously we won’t be able to get together for finance meetings in person. And so it was recommended by RCLS that we use, temporarily, </w:t>
      </w:r>
      <w:r w:rsidR="00253AA4">
        <w:t xml:space="preserve">online banking in order to pay our bills, make transfers, etc., etc. </w:t>
      </w:r>
    </w:p>
    <w:p w:rsidR="00153802" w:rsidRDefault="00253AA4">
      <w:r>
        <w:t>TC: Are they saying that they only want</w:t>
      </w:r>
      <w:r w:rsidR="00153802">
        <w:t xml:space="preserve"> us to do it during this temporary emergency situation, or is that something that once we have set up, we can continue to use beyond that? </w:t>
      </w:r>
    </w:p>
    <w:p w:rsidR="00153802" w:rsidRDefault="00153802">
      <w:r>
        <w:t>LP: I didn’t ask them about use beyond that because I thought that we had discussed that at a finance meeting at some point. I think that maybe when Valerie was still here, and it was decided that that probably wasn’t a good thing to do.</w:t>
      </w:r>
    </w:p>
    <w:p w:rsidR="00153802" w:rsidRDefault="00153802">
      <w:r>
        <w:t xml:space="preserve">TC: Well, when </w:t>
      </w:r>
      <w:r w:rsidRPr="00153802">
        <w:rPr>
          <w:i/>
        </w:rPr>
        <w:t>Valerie</w:t>
      </w:r>
      <w:r>
        <w:t xml:space="preserve"> was here, that’s for sure!</w:t>
      </w:r>
    </w:p>
    <w:p w:rsidR="00153802" w:rsidRDefault="00153802">
      <w:r>
        <w:t>All: [laughter]</w:t>
      </w:r>
    </w:p>
    <w:p w:rsidR="003B276A" w:rsidRDefault="00153802">
      <w:r>
        <w:t xml:space="preserve">TC: No, I’m just saying… I’m not saying we want to do that. I just didn’t know if, at some point, especially for transferring funds </w:t>
      </w:r>
      <w:r w:rsidR="003B276A">
        <w:t xml:space="preserve">between accounts when we have an issue or problem , you know, where when we get to a point where we have to transfer the money in order to get a new interest rate, and if we needed to do something like that. You know, there might be a time where we needed to do something electronically. That’s really what I was getting at. More so than actually paying bills. However, even for those routine bills, it might be simple to set something up, that’s why I’m asking this question. And I don’t know if, when we discussed it previously, if we had discussed it with RCLS and maybe </w:t>
      </w:r>
      <w:r w:rsidR="003B276A" w:rsidRPr="006C2A7D">
        <w:rPr>
          <w:i/>
        </w:rPr>
        <w:t>they</w:t>
      </w:r>
      <w:r w:rsidR="003B276A">
        <w:t xml:space="preserve"> had recommended the idea that it </w:t>
      </w:r>
      <w:r w:rsidR="003B276A">
        <w:rPr>
          <w:i/>
        </w:rPr>
        <w:t>not</w:t>
      </w:r>
      <w:r w:rsidR="003B276A">
        <w:t xml:space="preserve"> be done, and that would be OK, too. Its’ just that I’m wondering if we had gotten any kind of recommendation?</w:t>
      </w:r>
    </w:p>
    <w:p w:rsidR="006C2A7D" w:rsidRDefault="003B276A">
      <w:r>
        <w:t>LP:</w:t>
      </w:r>
      <w:r w:rsidR="006C2A7D">
        <w:t xml:space="preserve"> This was only… this particular motion, was only during the pandemic and they had said it was temporary but I can ask if, in the future, on a permanent basis…</w:t>
      </w:r>
    </w:p>
    <w:p w:rsidR="008222DE" w:rsidRDefault="006C2A7D">
      <w:r>
        <w:t>TC: And we can do this just temporarily, but I’m saying, maybe separately, at some point, we should revisit</w:t>
      </w:r>
      <w:r w:rsidR="008222DE">
        <w:t xml:space="preserve"> the other and just find out from RCLS, and maybe also from the auditing firm, what the thought pattern is with regards to electronic [banking] in general, in a normal time. And again, we don’t have to decide that now. I’m just putting that out there for something to </w:t>
      </w:r>
      <w:proofErr w:type="gramStart"/>
      <w:r w:rsidR="008222DE">
        <w:t>discuss  later</w:t>
      </w:r>
      <w:proofErr w:type="gramEnd"/>
      <w:r w:rsidR="008222DE">
        <w:t>, I guess.</w:t>
      </w:r>
    </w:p>
    <w:p w:rsidR="008222DE" w:rsidRDefault="008222DE">
      <w:r>
        <w:t>LP: Sure. Absolutely, I can do that.</w:t>
      </w:r>
    </w:p>
    <w:p w:rsidR="008222DE" w:rsidRDefault="008222DE">
      <w:r>
        <w:lastRenderedPageBreak/>
        <w:t xml:space="preserve">BA: I have a question, Lisa. Is there the option of having electronic signatures if say we need a huge transfer and it needs two people to sign on it, is there an option to have it electronically signed by a couple of people? </w:t>
      </w:r>
    </w:p>
    <w:p w:rsidR="001E056A" w:rsidRDefault="008222DE">
      <w:r>
        <w:t xml:space="preserve">LP: I have no idea how that works yet. I don’t know. </w:t>
      </w:r>
    </w:p>
    <w:p w:rsidR="001E056A" w:rsidRDefault="001E056A">
      <w:r>
        <w:t>BA: OK.</w:t>
      </w:r>
    </w:p>
    <w:p w:rsidR="001E056A" w:rsidRDefault="001E056A">
      <w:r>
        <w:t>LP: This is the first step in figuring this whole process out.</w:t>
      </w:r>
    </w:p>
    <w:p w:rsidR="00077447" w:rsidRDefault="001E056A">
      <w:r>
        <w:t>TC: I think the whole process has to be figured out</w:t>
      </w:r>
      <w:r w:rsidR="00077447">
        <w:t xml:space="preserve">, like Lisa said, because normally when you do an electronic transfer, someone is just putting it through and, I </w:t>
      </w:r>
      <w:proofErr w:type="spellStart"/>
      <w:r w:rsidR="00077447">
        <w:t>gotta</w:t>
      </w:r>
      <w:proofErr w:type="spellEnd"/>
      <w:r w:rsidR="00077447">
        <w:t xml:space="preserve"> get it right… Ken (I know I always say Ron) is the person that sets everything up but he doesn’t sign checks, so generally someone else would have to actually hit the enter key, shall we say, to get it to be processed. And like Brian is saying, for certain circumstances, we have the requirement that two people sign. So that is something we have to find out from the bank how that will actually work for us. </w:t>
      </w:r>
    </w:p>
    <w:p w:rsidR="00BC218B" w:rsidRDefault="00077447">
      <w:r>
        <w:t xml:space="preserve">LP: Yes. Because Ken </w:t>
      </w:r>
      <w:proofErr w:type="spellStart"/>
      <w:r>
        <w:t>Ronk</w:t>
      </w:r>
      <w:proofErr w:type="spellEnd"/>
      <w:r>
        <w:t xml:space="preserve"> had brought up the notion of scanning documents and sending them to somebody for a signature</w:t>
      </w:r>
      <w:r w:rsidR="00BC218B">
        <w:t>, and then having that person then scan them back to Ken…. I don’t know if that would work because it’s not a firsthand signature? So that is something else that we have further down on the agenda to talk about. I probably have to figure out a way to have the signers to be able to meet Ken and sign whatever they have to sign, whether it’s one person at a time in the building, or at a bank, or however we have to do that.</w:t>
      </w:r>
    </w:p>
    <w:p w:rsidR="00BC218B" w:rsidRDefault="00BC218B">
      <w:r>
        <w:t>LD: Can they meet outside in the vestibule or whatever?</w:t>
      </w:r>
    </w:p>
    <w:p w:rsidR="00BC218B" w:rsidRDefault="00BC218B">
      <w:r>
        <w:t>LP: Yes.</w:t>
      </w:r>
    </w:p>
    <w:p w:rsidR="00BC218B" w:rsidRDefault="00BC218B">
      <w:r>
        <w:t xml:space="preserve">TC: I think this matter is finding out what the bank requires, and again, the issue or problem is that Ken is not a signer on the account, so therefore, it would seem that someone else would need to electronically submit it. So that </w:t>
      </w:r>
      <w:proofErr w:type="spellStart"/>
      <w:r>
        <w:t>wht</w:t>
      </w:r>
      <w:proofErr w:type="spellEnd"/>
      <w:r>
        <w:t xml:space="preserve"> I think we need to find out what the bank requires.</w:t>
      </w:r>
    </w:p>
    <w:p w:rsidR="00BC218B" w:rsidRDefault="00BC218B">
      <w:r>
        <w:t xml:space="preserve">LP: OK. So does anybody have any questions before we make that motion? </w:t>
      </w:r>
    </w:p>
    <w:p w:rsidR="00BC218B" w:rsidRDefault="00BC218B">
      <w:r>
        <w:t>[silence]</w:t>
      </w:r>
    </w:p>
    <w:p w:rsidR="00542BBE" w:rsidRDefault="00BC218B">
      <w:r>
        <w:t>TC: OK, do we have someone who wants to so move?</w:t>
      </w:r>
    </w:p>
    <w:p w:rsidR="00542BBE" w:rsidRDefault="00542BBE">
      <w:r>
        <w:t>SS: I so move.</w:t>
      </w:r>
    </w:p>
    <w:p w:rsidR="00542BBE" w:rsidRDefault="00542BBE">
      <w:r>
        <w:t>[mumble, mumble]</w:t>
      </w:r>
    </w:p>
    <w:p w:rsidR="00542BBE" w:rsidRDefault="00542BBE">
      <w:r>
        <w:t>SH: Who seconded? I can tell.</w:t>
      </w:r>
    </w:p>
    <w:p w:rsidR="00542BBE" w:rsidRDefault="00542BBE">
      <w:r>
        <w:t>LD: Lynne.</w:t>
      </w:r>
    </w:p>
    <w:p w:rsidR="00542BBE" w:rsidRDefault="00542BBE">
      <w:r>
        <w:t>TC: Raise your hand, Lynne, so she can see you.</w:t>
      </w:r>
    </w:p>
    <w:p w:rsidR="00542BBE" w:rsidRDefault="00542BBE">
      <w:r>
        <w:lastRenderedPageBreak/>
        <w:t>[Lynne waves her hand]</w:t>
      </w:r>
    </w:p>
    <w:p w:rsidR="00542BBE" w:rsidRDefault="00542BBE">
      <w:r>
        <w:t>SH: And that’s to pay… to move to online billing…</w:t>
      </w:r>
    </w:p>
    <w:p w:rsidR="00542BBE" w:rsidRDefault="00542BBE">
      <w:r>
        <w:t>NW: At least temporarily…</w:t>
      </w:r>
    </w:p>
    <w:p w:rsidR="00542BBE" w:rsidRDefault="00542BBE">
      <w:r>
        <w:t>TC: In a pandemic situation…</w:t>
      </w:r>
    </w:p>
    <w:p w:rsidR="00542BBE" w:rsidRDefault="00542BBE">
      <w:r>
        <w:t>SH: OK.</w:t>
      </w:r>
    </w:p>
    <w:p w:rsidR="00542BBE" w:rsidRDefault="00542BBE">
      <w:r>
        <w:t>TC: OK. Now we’re on to your idea of single occupancy exemption. Is that where we’re at?</w:t>
      </w:r>
    </w:p>
    <w:p w:rsidR="00542BBE" w:rsidRDefault="00542BBE">
      <w:r>
        <w:t>SH: No, we didn’t vote.</w:t>
      </w:r>
    </w:p>
    <w:p w:rsidR="00542BBE" w:rsidRDefault="00542BBE">
      <w:r>
        <w:t xml:space="preserve">TC: Oh, we didn’t vote! Without Susie there, being to </w:t>
      </w:r>
      <w:r w:rsidR="00CA789B">
        <w:t xml:space="preserve">able to </w:t>
      </w:r>
      <w:r>
        <w:t>yell at us…  OK… All in favor?</w:t>
      </w:r>
    </w:p>
    <w:p w:rsidR="00542BBE" w:rsidRDefault="00542BBE">
      <w:r>
        <w:t>All: Aye.</w:t>
      </w:r>
    </w:p>
    <w:p w:rsidR="00542BBE" w:rsidRDefault="00542BBE">
      <w:r>
        <w:t>TC: Raise your hands so Susie can see you.</w:t>
      </w:r>
    </w:p>
    <w:p w:rsidR="00CA789B" w:rsidRDefault="00CA789B">
      <w:r>
        <w:t>[All raise their hands]</w:t>
      </w:r>
    </w:p>
    <w:p w:rsidR="00CA789B" w:rsidRDefault="00CA789B">
      <w:r>
        <w:t>SH: Todd and Mary Lou…Are you raining your hands? [TC and MLVA are not visible on the screen]</w:t>
      </w:r>
    </w:p>
    <w:p w:rsidR="00CA789B" w:rsidRDefault="00CA789B">
      <w:r>
        <w:t>MLVA: I am raising my hand.</w:t>
      </w:r>
    </w:p>
    <w:p w:rsidR="00CA789B" w:rsidRDefault="00CA789B">
      <w:r>
        <w:t>TC: Me, too. All opposed? [silence] It appears that it passes, unanimously.</w:t>
      </w:r>
    </w:p>
    <w:p w:rsidR="007D422A" w:rsidRDefault="00CA789B">
      <w:r>
        <w:t>LP: So regarding the single occupancy exemption, on the order that Cuomo issued about the stay at home restrictions, there is a spot within that order that allows somebody to apply to be designated as an essential business. And below that spot, it says, “Any business that only has a single occupant or employee, i.e. a gas station, has been deemed exempt, and need not submit a request to be designated as an essential business.”</w:t>
      </w:r>
      <w:r w:rsidR="00A437DB">
        <w:t xml:space="preserve"> So I asked RCLS about that. Does that mean Julie </w:t>
      </w:r>
      <w:proofErr w:type="spellStart"/>
      <w:r w:rsidR="00A437DB">
        <w:t>Moussot</w:t>
      </w:r>
      <w:proofErr w:type="spellEnd"/>
      <w:r w:rsidR="00A437DB">
        <w:t xml:space="preserve"> can come in and catalog books? I didn’t actually ask them about that. That was my question though. Is it alright for one person at a time to be in the building in Wallkill and do work? And the answer was, “It’s fine for the bookkeeper to do it. It’s fine for, say, the maintenance person to come in and make sure the building is still standing, and there’s no leaks, and it’s fine for someone to come it to do a specific short-term task like handle the mail, but when it comes to</w:t>
      </w:r>
      <w:r w:rsidR="007B2555">
        <w:t xml:space="preserve"> anything that has to do with dealing with </w:t>
      </w:r>
      <w:r w:rsidR="007D422A">
        <w:t>patrons, or venders, even mailing books, or anything like that, it is NOT OK. We’re closed for business.” So my question, and I was asking Todd about this earlier… So we know Ken can go to the building and do the bookkeeping and he doesn’t have to work from home, but can Julie come and catalog books if she’s in there by herself, and she doesn’t answer the door, and she’s just doing her work, and leaving? And that was just something I wanted to talk to you about.</w:t>
      </w:r>
    </w:p>
    <w:p w:rsidR="007D422A" w:rsidRDefault="007D422A">
      <w:r>
        <w:t>SH: It doesn’t sound like it from what you said, though.</w:t>
      </w:r>
    </w:p>
    <w:p w:rsidR="007D422A" w:rsidRDefault="007D422A">
      <w:r>
        <w:t>LP: Right.</w:t>
      </w:r>
    </w:p>
    <w:p w:rsidR="007D422A" w:rsidRDefault="007D422A">
      <w:r>
        <w:lastRenderedPageBreak/>
        <w:t>NW: And what about your role, Lisa? If you’re the only one in the building?</w:t>
      </w:r>
    </w:p>
    <w:p w:rsidR="00276492" w:rsidRDefault="007D422A">
      <w:r>
        <w:t xml:space="preserve">LP: I’ve been going there everyday and it’s to do things like check for messages, check for phone messages, if somebody wants a library card, to get that together for them, so that I can get that out to them. </w:t>
      </w:r>
      <w:r w:rsidR="00276492">
        <w:t>You know, j</w:t>
      </w:r>
      <w:r>
        <w:t>ust the true necessities, as well as getting the mail and stuff like that, because I don’t want bill</w:t>
      </w:r>
      <w:r w:rsidR="00276492">
        <w:t>s</w:t>
      </w:r>
      <w:r>
        <w:t xml:space="preserve"> not to get </w:t>
      </w:r>
      <w:r w:rsidR="00276492">
        <w:t xml:space="preserve">to Ken, etc., etc. And then I’ve been leaving. I’ve been staying for no more than about two hours a day since this started. I said to Todd, even today, a police officer drove right by me as I was going in and he didn’t say anything. So that’s what I’ve been doing. And I think that falls within the criteria of what the legal advice that RCLS got about the situation. </w:t>
      </w:r>
    </w:p>
    <w:p w:rsidR="00276492" w:rsidRDefault="00276492">
      <w:r>
        <w:t>SH: But that wouldn’t include emptying the book bin or anything?</w:t>
      </w:r>
    </w:p>
    <w:p w:rsidR="00276492" w:rsidRDefault="00276492">
      <w:r>
        <w:t>LP: No, they said lock that up; seal it up. You don’t know what germs are going to be transferred on the books.</w:t>
      </w:r>
    </w:p>
    <w:p w:rsidR="00276492" w:rsidRDefault="00276492">
      <w:r>
        <w:t>NW: So it’s sealed as of now?</w:t>
      </w:r>
    </w:p>
    <w:p w:rsidR="00276492" w:rsidRDefault="00276492">
      <w:r>
        <w:t xml:space="preserve">LP: Sealed. Yup. There are no fines. We are not accruing fines. As of this moment, we’ve told people they can keep their items until this all blows over, and return them with no penalty. </w:t>
      </w:r>
    </w:p>
    <w:p w:rsidR="00221DAA" w:rsidRDefault="00276492">
      <w:r>
        <w:t>LD: Have you heard anything from any members of the public? Are people trying to reach out, or are you able to come and go</w:t>
      </w:r>
      <w:r w:rsidR="00221DAA">
        <w:t>?</w:t>
      </w:r>
    </w:p>
    <w:p w:rsidR="00443D64" w:rsidRDefault="00221DAA">
      <w:r>
        <w:t>LP: Every morning there are a couple of messages asking if we are open. So I do call those people back and I just let them know that because of the Governor’s order, no, I’m sorry, we’re closed, as is basically every library in New York.</w:t>
      </w:r>
      <w:r w:rsidR="00443D64">
        <w:t xml:space="preserve"> </w:t>
      </w:r>
    </w:p>
    <w:p w:rsidR="00443D64" w:rsidRDefault="00443D64">
      <w:r>
        <w:t>LD: OK. I was just curious.</w:t>
      </w:r>
    </w:p>
    <w:p w:rsidR="00443D64" w:rsidRDefault="00443D64">
      <w:r>
        <w:t xml:space="preserve">TC: Is there a message on the machine that says we’re closed? </w:t>
      </w:r>
    </w:p>
    <w:p w:rsidR="00443D64" w:rsidRDefault="00443D64">
      <w:r>
        <w:t>SS: That’s what I was thinking.</w:t>
      </w:r>
    </w:p>
    <w:p w:rsidR="00443D64" w:rsidRDefault="00443D64">
      <w:r>
        <w:t>LP: I tried to change the message on that machine for about 40 minutes and I think you need a degree in technical engineering because I could not do it.</w:t>
      </w:r>
    </w:p>
    <w:p w:rsidR="00443D64" w:rsidRDefault="00443D64">
      <w:r>
        <w:t>All: [laughter]</w:t>
      </w:r>
    </w:p>
    <w:p w:rsidR="00443D64" w:rsidRDefault="00443D64">
      <w:r>
        <w:t>SH: Oh, no!</w:t>
      </w:r>
    </w:p>
    <w:p w:rsidR="00443D64" w:rsidRDefault="00443D64">
      <w:r>
        <w:t xml:space="preserve">LP: But I’ll try again. I’ll look at it again. </w:t>
      </w:r>
    </w:p>
    <w:p w:rsidR="00443D64" w:rsidRDefault="00443D64">
      <w:r>
        <w:t>SS: It took me two days to get ours changed, but I finally got it today, so…</w:t>
      </w:r>
    </w:p>
    <w:p w:rsidR="00443D64" w:rsidRDefault="00443D64">
      <w:r>
        <w:t>[chuckling]</w:t>
      </w:r>
    </w:p>
    <w:p w:rsidR="00443D64" w:rsidRDefault="00443D64">
      <w:r>
        <w:t>LD: Is there a sign on the door just saying we’re closed?</w:t>
      </w:r>
    </w:p>
    <w:p w:rsidR="00443D64" w:rsidRDefault="00443D64">
      <w:r>
        <w:t>LP: Yes. Yes.</w:t>
      </w:r>
    </w:p>
    <w:p w:rsidR="00443D64" w:rsidRDefault="00443D64">
      <w:r>
        <w:t>LD: OK.</w:t>
      </w:r>
    </w:p>
    <w:p w:rsidR="00443D64" w:rsidRDefault="00443D64">
      <w:r>
        <w:lastRenderedPageBreak/>
        <w:t>LP: It’s on our door, it’s on our website, it’s on Facebook. It’s just not on the phone.</w:t>
      </w:r>
    </w:p>
    <w:p w:rsidR="00443D64" w:rsidRDefault="00443D64">
      <w:r>
        <w:t>LD: OK.</w:t>
      </w:r>
    </w:p>
    <w:p w:rsidR="00512195" w:rsidRDefault="00443D64">
      <w:r>
        <w:t>TC: And on t</w:t>
      </w:r>
      <w:r w:rsidR="00512195">
        <w:t>he door, where it says “closed”, it says the reason?</w:t>
      </w:r>
    </w:p>
    <w:p w:rsidR="00512195" w:rsidRDefault="00512195">
      <w:r>
        <w:t>LP: Yes.</w:t>
      </w:r>
    </w:p>
    <w:p w:rsidR="00512195" w:rsidRDefault="00512195">
      <w:r>
        <w:t>TC: OK. Thank you.</w:t>
      </w:r>
    </w:p>
    <w:p w:rsidR="00512195" w:rsidRDefault="00512195">
      <w:r>
        <w:t>LP: So that was… I think the general consensus is that, no, it’s not OK for Julie to come in and catalog books?</w:t>
      </w:r>
    </w:p>
    <w:p w:rsidR="00512195" w:rsidRDefault="00512195">
      <w:r>
        <w:t>SH: It doesn’t sound like the kinds of stuff they gave you.</w:t>
      </w:r>
    </w:p>
    <w:p w:rsidR="00512195" w:rsidRDefault="00512195">
      <w:r>
        <w:t>LP: OK.</w:t>
      </w:r>
    </w:p>
    <w:p w:rsidR="00512195" w:rsidRDefault="00512195">
      <w:r>
        <w:t>NW: So with the single occupancy thing, is there a set day that on person, so you don’t cross over, where you’re there and Ken comes in at the same time? I am going to tell Ken. I am having a staff meeting tomorrow online and that’s one of the reasons I wanted to talk to you guys tonight. I’m going to tell him he needs to tell me before he is going in there and he need to text me when he’s leaving. Yeah, I don’t want to be in the building.</w:t>
      </w:r>
    </w:p>
    <w:p w:rsidR="00512195" w:rsidRDefault="00512195">
      <w:r>
        <w:t>NW: I wanted to make sure you guys didn’t cross paths.</w:t>
      </w:r>
    </w:p>
    <w:p w:rsidR="00512195" w:rsidRDefault="00512195">
      <w:r>
        <w:t>LP: Sure.</w:t>
      </w:r>
    </w:p>
    <w:p w:rsidR="00512195" w:rsidRDefault="00512195">
      <w:r>
        <w:t>SH: You also need to be cleaning hard surfaces in between before you put your hands on anything after someone else has been in there.</w:t>
      </w:r>
    </w:p>
    <w:p w:rsidR="00512195" w:rsidRDefault="00512195">
      <w:r>
        <w:t xml:space="preserve">LP: Yes. </w:t>
      </w:r>
    </w:p>
    <w:p w:rsidR="00512195" w:rsidRDefault="00512195">
      <w:r>
        <w:t>SH: They say it stays three days on hard surfaces.</w:t>
      </w:r>
    </w:p>
    <w:p w:rsidR="000B3CA2" w:rsidRDefault="000B3CA2">
      <w:r>
        <w:t>LP: OK. That answers my questions there. And Todd, that’s basically everything that I wanted to ask about the pandemic, so all that’s left is the order for the approval for the upcoming meetings to combine them.</w:t>
      </w:r>
    </w:p>
    <w:p w:rsidR="000B3CA2" w:rsidRDefault="000B3CA2">
      <w:r>
        <w:t xml:space="preserve">TC: So the thought is, rather than having the finance committee meeting, and those that are on the finance committee understand that we actually have a meeting every month, unlike some people’s </w:t>
      </w:r>
      <w:r w:rsidRPr="000B3CA2">
        <w:rPr>
          <w:i/>
        </w:rPr>
        <w:t>other</w:t>
      </w:r>
      <w:r>
        <w:t xml:space="preserve"> committees, Lynne, </w:t>
      </w:r>
    </w:p>
    <w:p w:rsidR="000B3CA2" w:rsidRDefault="000B3CA2">
      <w:r>
        <w:t>LD: [chuckling] All right!</w:t>
      </w:r>
    </w:p>
    <w:p w:rsidR="00277354" w:rsidRDefault="000B3CA2">
      <w:r>
        <w:t xml:space="preserve">TC: Anyway, so the finance committee meets on a monthly basis and generally it’s about four or five days before the regular board meeting so that we go over the [warrant?] report, and such. Well, and in some way we need </w:t>
      </w:r>
      <w:r w:rsidR="00227420">
        <w:t xml:space="preserve">to </w:t>
      </w:r>
      <w:r>
        <w:t>still go over</w:t>
      </w:r>
      <w:r w:rsidR="00227420">
        <w:t xml:space="preserve"> that information and discuss some things because, for example, I believe another set of funds in the CDs or the money market fund, or whatever. There’s another set coming up for maturity in the upcoming month and so we’</w:t>
      </w:r>
      <w:r w:rsidR="00277354">
        <w:t xml:space="preserve">ve got to discuss that again, for example. And so the thought was to simply put that prior to our meeting of April 6 so that maybe we could meet for half an hour and try to do it </w:t>
      </w:r>
      <w:r w:rsidR="00277354">
        <w:lastRenderedPageBreak/>
        <w:t>relatively quickly, but do it a half hour before the regular meeting, or as part of the regular meeting if other people want to join in and just be totally bored… No, I mean if they want to join in and do it all together. We could…</w:t>
      </w:r>
    </w:p>
    <w:p w:rsidR="00277354" w:rsidRDefault="00277354">
      <w:r>
        <w:t>[laughter]</w:t>
      </w:r>
    </w:p>
    <w:p w:rsidR="00277354" w:rsidRDefault="00277354">
      <w:r>
        <w:t>TC: So the floor is open for people to discuss how they want to handle that.</w:t>
      </w:r>
    </w:p>
    <w:p w:rsidR="00B12C37" w:rsidRDefault="00277354">
      <w:r>
        <w:t xml:space="preserve">SH: Are you guys fine with me being early? </w:t>
      </w:r>
    </w:p>
    <w:p w:rsidR="00B12C37" w:rsidRDefault="00B12C37">
      <w:r>
        <w:t>BA: Early is fine. Yeah.</w:t>
      </w:r>
    </w:p>
    <w:p w:rsidR="00A04930" w:rsidRDefault="00A04930">
      <w:r>
        <w:t>LD: It’s probably going to be a setup like this, right?</w:t>
      </w:r>
    </w:p>
    <w:p w:rsidR="00A04930" w:rsidRDefault="00A04930">
      <w:r>
        <w:t>LP: Yes.</w:t>
      </w:r>
    </w:p>
    <w:p w:rsidR="00E652FE" w:rsidRDefault="00A04930">
      <w:r>
        <w:t xml:space="preserve">TC: Whoever would be involved in that part of the meeting, and in fact probably the whole meeting, Ken would send the warrant report to everybody because even ultimately everyone else will need to look at the warrant report for the regular meeting. So he’ll share that information, I believe, ahead of time. Ideally, a few days ahead of time, so people can actually </w:t>
      </w:r>
      <w:r w:rsidR="004451AB">
        <w:t>print it out and look</w:t>
      </w:r>
      <w:r>
        <w:t xml:space="preserve"> at</w:t>
      </w:r>
      <w:r w:rsidR="006555CE">
        <w:t xml:space="preserve"> stuff. At least the people on the finance committee </w:t>
      </w:r>
      <w:r w:rsidR="004451AB">
        <w:t>so they</w:t>
      </w:r>
      <w:r w:rsidR="006555CE">
        <w:t xml:space="preserve"> make sure they really see what they see</w:t>
      </w:r>
      <w:r w:rsidR="004451AB">
        <w:t>. But I think we’re going to also have a few more things to discuss with regards to the electronic payments at that point in time, for the finance committee</w:t>
      </w:r>
      <w:r w:rsidR="00E652FE">
        <w:t>,</w:t>
      </w:r>
      <w:r w:rsidR="004451AB">
        <w:t xml:space="preserve"> so we can truly understand how that will work, also</w:t>
      </w:r>
      <w:r w:rsidR="00E652FE">
        <w:t xml:space="preserve">. </w:t>
      </w:r>
    </w:p>
    <w:p w:rsidR="00E652FE" w:rsidRDefault="00E652FE">
      <w:r>
        <w:t>BA: I almost feel that we should combine it all into one since there’s so much to discuss, rather than relaying information.</w:t>
      </w:r>
    </w:p>
    <w:p w:rsidR="00E652FE" w:rsidRDefault="00E652FE">
      <w:r>
        <w:t>TC: That way not repeating it twice, you mean, Brian?</w:t>
      </w:r>
    </w:p>
    <w:p w:rsidR="00E652FE" w:rsidRDefault="00E652FE">
      <w:r>
        <w:t>BA: Exactly.</w:t>
      </w:r>
    </w:p>
    <w:p w:rsidR="00E652FE" w:rsidRDefault="00E652FE">
      <w:r>
        <w:t>MLVA: Definitely.</w:t>
      </w:r>
    </w:p>
    <w:p w:rsidR="00E652FE" w:rsidRDefault="00E652FE">
      <w:r>
        <w:t>LD: Yeah, that would be fine.</w:t>
      </w:r>
    </w:p>
    <w:p w:rsidR="00E652FE" w:rsidRDefault="00E652FE">
      <w:r>
        <w:t>SS: That’s fine.</w:t>
      </w:r>
    </w:p>
    <w:p w:rsidR="00E652FE" w:rsidRDefault="00E652FE">
      <w:r>
        <w:t>LP: I mean that board meeting would be… It’s only going to be the financial stuff at that point…</w:t>
      </w:r>
    </w:p>
    <w:p w:rsidR="00E652FE" w:rsidRDefault="00E652FE">
      <w:r>
        <w:t>MLVA: True.</w:t>
      </w:r>
    </w:p>
    <w:p w:rsidR="00E652FE" w:rsidRDefault="00E652FE">
      <w:r>
        <w:t xml:space="preserve">LP: You know what I mean? So it’s going to be approving the minutes, and then we’re going to be talking finances, so if we have a finance meeting before the board meeting, we’re going to be talking about the same exact stuff that we’re then going to talk about at the board meeting. </w:t>
      </w:r>
    </w:p>
    <w:p w:rsidR="00E652FE" w:rsidRDefault="00E652FE">
      <w:r>
        <w:t>TC: But then do we want Ken at the meeting? Not that that’s bad, I’m just saying that, do we want him in there to help with answers to questions?</w:t>
      </w:r>
    </w:p>
    <w:p w:rsidR="00E652FE" w:rsidRDefault="00E652FE">
      <w:r>
        <w:t xml:space="preserve">BA: I think that’s a good idea. Is there anything that says he can’t be at our regular meeting? </w:t>
      </w:r>
    </w:p>
    <w:p w:rsidR="00AA3EC1" w:rsidRDefault="00E652FE">
      <w:r>
        <w:lastRenderedPageBreak/>
        <w:t xml:space="preserve">LP: Nope, he can be at the meeting. </w:t>
      </w:r>
    </w:p>
    <w:p w:rsidR="00AA3EC1" w:rsidRDefault="00AA3EC1">
      <w:r>
        <w:t xml:space="preserve">TC: Ok, so does somebody want to make a motion to combine the meetings? </w:t>
      </w:r>
    </w:p>
    <w:p w:rsidR="00AA3EC1" w:rsidRDefault="00AA3EC1">
      <w:r>
        <w:t>BA: I’ll make a motion to combine the meetings.</w:t>
      </w:r>
    </w:p>
    <w:p w:rsidR="00AA3EC1" w:rsidRDefault="00AA3EC1">
      <w:r>
        <w:t>SH: Ok, Brian made the motion…</w:t>
      </w:r>
    </w:p>
    <w:p w:rsidR="00AA3EC1" w:rsidRDefault="00AA3EC1">
      <w:r>
        <w:t>MLVA: And Mary Lou will second it.</w:t>
      </w:r>
    </w:p>
    <w:p w:rsidR="00AA3EC1" w:rsidRDefault="00AA3EC1">
      <w:r>
        <w:t xml:space="preserve">TC: Because Lynne’s got to put it in the newspaper… </w:t>
      </w:r>
    </w:p>
    <w:p w:rsidR="00655008" w:rsidRDefault="00AA3EC1">
      <w:r>
        <w:t>LD: Oh yeah. OK.</w:t>
      </w:r>
      <w:r w:rsidR="00655008">
        <w:t xml:space="preserve"> I’ll do that.</w:t>
      </w:r>
    </w:p>
    <w:p w:rsidR="00655008" w:rsidRDefault="00655008">
      <w:r>
        <w:t>TC: You’ve been doing that regularly, right?</w:t>
      </w:r>
    </w:p>
    <w:p w:rsidR="00655008" w:rsidRDefault="00655008">
      <w:r>
        <w:t>LD: I do it annually. I do it all at once.</w:t>
      </w:r>
    </w:p>
    <w:p w:rsidR="00655008" w:rsidRDefault="00655008">
      <w:r>
        <w:t>TC: Wow! That’s pretty great.</w:t>
      </w:r>
    </w:p>
    <w:p w:rsidR="00655008" w:rsidRDefault="00655008">
      <w:r>
        <w:t xml:space="preserve">LD: Yeah, I figured that I’d save myself some time. But this I will do. </w:t>
      </w:r>
    </w:p>
    <w:p w:rsidR="00655008" w:rsidRDefault="00655008">
      <w:r>
        <w:t>TC: Do you actually look and see if it’s there?</w:t>
      </w:r>
    </w:p>
    <w:p w:rsidR="00655008" w:rsidRDefault="00655008">
      <w:r>
        <w:t>LD: Nope.</w:t>
      </w:r>
    </w:p>
    <w:p w:rsidR="00655008" w:rsidRDefault="00655008">
      <w:r>
        <w:t>[laughter]</w:t>
      </w:r>
    </w:p>
    <w:p w:rsidR="00AE6DE1" w:rsidRDefault="00655008">
      <w:r>
        <w:t xml:space="preserve">LP: It comes to the library. We get a clipping from the Wallkill Valley Times every month to show that our announcement was in there. </w:t>
      </w:r>
    </w:p>
    <w:p w:rsidR="00AE6DE1" w:rsidRDefault="00AE6DE1">
      <w:r>
        <w:t>TC: Does that show up every month?</w:t>
      </w:r>
    </w:p>
    <w:p w:rsidR="00AE6DE1" w:rsidRDefault="00AE6DE1">
      <w:r>
        <w:t>LP: Yes.</w:t>
      </w:r>
    </w:p>
    <w:p w:rsidR="00AE6DE1" w:rsidRDefault="00AE6DE1">
      <w:r>
        <w:t>LD: Cool. See, I’m covered.</w:t>
      </w:r>
    </w:p>
    <w:p w:rsidR="00AE6DE1" w:rsidRDefault="00AE6DE1">
      <w:r>
        <w:t>MLVA: Good job, Lynne!</w:t>
      </w:r>
    </w:p>
    <w:p w:rsidR="00867E90" w:rsidRDefault="00867E90">
      <w:r>
        <w:t>LD: Thanks, Mary Lou.</w:t>
      </w:r>
    </w:p>
    <w:p w:rsidR="00867E90" w:rsidRDefault="00867E90">
      <w:r>
        <w:t>[chuckling]</w:t>
      </w:r>
    </w:p>
    <w:p w:rsidR="00867E90" w:rsidRDefault="00867E90">
      <w:r>
        <w:t>TC: So, all in favor? Raise your hand so I can see you…</w:t>
      </w:r>
    </w:p>
    <w:p w:rsidR="00867E90" w:rsidRDefault="00867E90">
      <w:r>
        <w:t>All: Aye [with hands raised]</w:t>
      </w:r>
    </w:p>
    <w:p w:rsidR="00867E90" w:rsidRDefault="00867E90">
      <w:r>
        <w:t>MLVA: I’m raising…</w:t>
      </w:r>
    </w:p>
    <w:p w:rsidR="00867E90" w:rsidRDefault="00867E90">
      <w:r>
        <w:t>TC: I’m raising mine, too, and I’m not even voting.</w:t>
      </w:r>
    </w:p>
    <w:p w:rsidR="00867E90" w:rsidRDefault="00867E90">
      <w:r>
        <w:t>SH: OK!</w:t>
      </w:r>
    </w:p>
    <w:p w:rsidR="00867E90" w:rsidRDefault="00867E90">
      <w:r>
        <w:t>TC: Anyone opposed?</w:t>
      </w:r>
    </w:p>
    <w:p w:rsidR="00867E90" w:rsidRDefault="00867E90">
      <w:r>
        <w:lastRenderedPageBreak/>
        <w:t>[silence]</w:t>
      </w:r>
    </w:p>
    <w:p w:rsidR="00867E90" w:rsidRDefault="00867E90">
      <w:r>
        <w:t>TC: Alright Stan, remember you’re not supposed to touch your forehead…</w:t>
      </w:r>
    </w:p>
    <w:p w:rsidR="00867E90" w:rsidRDefault="00867E90" w:rsidP="00867E90">
      <w:r>
        <w:t>[chuckling]</w:t>
      </w:r>
    </w:p>
    <w:p w:rsidR="00867E90" w:rsidRDefault="00867E90">
      <w:r>
        <w:t>TC: OK, so motion carried.</w:t>
      </w:r>
    </w:p>
    <w:p w:rsidR="00867E90" w:rsidRDefault="00867E90">
      <w:r>
        <w:t>LP: OK.</w:t>
      </w:r>
    </w:p>
    <w:p w:rsidR="00867E90" w:rsidRDefault="00867E90">
      <w:r>
        <w:t>TC: Do we have anything else, besides thanking everyone so greatly for this extra meeting?</w:t>
      </w:r>
    </w:p>
    <w:p w:rsidR="00867E90" w:rsidRDefault="00867E90">
      <w:r>
        <w:t xml:space="preserve">LP: Yes, I do appreciate it. Thank you! </w:t>
      </w:r>
    </w:p>
    <w:p w:rsidR="00D574A3" w:rsidRDefault="00867E90">
      <w:r>
        <w:t xml:space="preserve">SS: Is that “Personnel </w:t>
      </w:r>
      <w:r w:rsidR="00D574A3">
        <w:t>“</w:t>
      </w:r>
      <w:r>
        <w:t>– where it says</w:t>
      </w:r>
      <w:r w:rsidR="00D574A3">
        <w:t xml:space="preserve"> “presentation and vote” - i</w:t>
      </w:r>
      <w:r>
        <w:t xml:space="preserve">s that done? </w:t>
      </w:r>
      <w:r w:rsidR="00D574A3">
        <w:t xml:space="preserve">Was that something that we did above, on the agenda? </w:t>
      </w:r>
    </w:p>
    <w:p w:rsidR="00D574A3" w:rsidRDefault="00D574A3">
      <w:r>
        <w:t>TC: We’re done</w:t>
      </w:r>
    </w:p>
    <w:p w:rsidR="00D574A3" w:rsidRDefault="00D574A3">
      <w:r>
        <w:t>SS: OK.</w:t>
      </w:r>
    </w:p>
    <w:p w:rsidR="00D574A3" w:rsidRDefault="00D574A3">
      <w:r>
        <w:t>LP: Yeah, I think we’re done.</w:t>
      </w:r>
    </w:p>
    <w:p w:rsidR="00D574A3" w:rsidRDefault="00D574A3">
      <w:r>
        <w:t>TC: That’s the last time we voted and added our ninth trustee.</w:t>
      </w:r>
    </w:p>
    <w:p w:rsidR="00D574A3" w:rsidRDefault="00D574A3">
      <w:r>
        <w:t>LP: That’s right.</w:t>
      </w:r>
    </w:p>
    <w:p w:rsidR="00D574A3" w:rsidRDefault="00D574A3">
      <w:r>
        <w:t>TC: Nancy was added.</w:t>
      </w:r>
    </w:p>
    <w:p w:rsidR="00D574A3" w:rsidRDefault="00D574A3">
      <w:r>
        <w:t xml:space="preserve">LP: Alrighty, well thank you, everyone. I appreciate it. </w:t>
      </w:r>
    </w:p>
    <w:p w:rsidR="00D574A3" w:rsidRDefault="00D574A3">
      <w:r>
        <w:t>TC: We’re done?</w:t>
      </w:r>
    </w:p>
    <w:p w:rsidR="00D574A3" w:rsidRDefault="00D574A3">
      <w:r>
        <w:t xml:space="preserve">SH: [Waves] Question! The motion we just made… Was that “the finance meeting occurs concurrently with the board meeting”? Or does it also need to say “and the meeting will be online”? Do I need to say that? </w:t>
      </w:r>
    </w:p>
    <w:p w:rsidR="00D574A3" w:rsidRDefault="00D574A3">
      <w:r>
        <w:t>LP: The motion, I think, is written out. Isn’t it on the agenda?</w:t>
      </w:r>
    </w:p>
    <w:p w:rsidR="00D574A3" w:rsidRDefault="00D574A3">
      <w:r>
        <w:t xml:space="preserve">SH: It probably is. Let me pull it over here… </w:t>
      </w:r>
    </w:p>
    <w:p w:rsidR="00D574A3" w:rsidRDefault="00D574A3">
      <w:r>
        <w:t>TC: She doesn’t really look at my agenda. It’s kind of difficult… She didn’t want to be any different than normal…</w:t>
      </w:r>
    </w:p>
    <w:p w:rsidR="001B508A" w:rsidRDefault="00D574A3">
      <w:r>
        <w:t xml:space="preserve">SH: You want it to say all that stuff? </w:t>
      </w:r>
    </w:p>
    <w:p w:rsidR="002B56C7" w:rsidRDefault="001B508A">
      <w:r>
        <w:t>TC: You don’t want to say “move”. You</w:t>
      </w:r>
      <w:r w:rsidR="00D16B4C">
        <w:t>’re</w:t>
      </w:r>
      <w:r>
        <w:t xml:space="preserve"> </w:t>
      </w:r>
      <w:r w:rsidR="002B56C7">
        <w:t>going to just</w:t>
      </w:r>
      <w:r>
        <w:t xml:space="preserve"> say “to combine</w:t>
      </w:r>
      <w:r w:rsidR="002B56C7">
        <w:t xml:space="preserve"> the finance committee, upcoming March 24th meeting…</w:t>
      </w:r>
    </w:p>
    <w:p w:rsidR="002B56C7" w:rsidRDefault="002B56C7">
      <w:r>
        <w:t>SH: This is what I wrote… I just wrote that the finance meeting occurs concurrent with the board meeting in April.</w:t>
      </w:r>
    </w:p>
    <w:p w:rsidR="002B56C7" w:rsidRDefault="002B56C7">
      <w:r>
        <w:t>TC: On April 6.</w:t>
      </w:r>
    </w:p>
    <w:p w:rsidR="002B56C7" w:rsidRDefault="002B56C7" w:rsidP="002B56C7">
      <w:r>
        <w:lastRenderedPageBreak/>
        <w:t>SH: On April 6. Gotcha. But do we need to mention that it’s going to be online again?</w:t>
      </w:r>
    </w:p>
    <w:p w:rsidR="002B56C7" w:rsidRDefault="002B56C7">
      <w:r>
        <w:t>TC: [illegible]</w:t>
      </w:r>
    </w:p>
    <w:p w:rsidR="002B56C7" w:rsidRDefault="002B56C7">
      <w:r>
        <w:t>SH: What?</w:t>
      </w:r>
    </w:p>
    <w:p w:rsidR="002B56C7" w:rsidRDefault="002B56C7">
      <w:r>
        <w:t>TC: Electronically.</w:t>
      </w:r>
    </w:p>
    <w:p w:rsidR="002B56C7" w:rsidRDefault="002B56C7">
      <w:r>
        <w:t>SH: But do we need to say that, is what I’m as</w:t>
      </w:r>
      <w:r w:rsidR="00D16B4C">
        <w:t>k</w:t>
      </w:r>
      <w:r>
        <w:t>ing?</w:t>
      </w:r>
    </w:p>
    <w:p w:rsidR="00295DFA" w:rsidRDefault="00295DFA">
      <w:r>
        <w:t>SS: It says “in a teleconference session” in the motion, I see.</w:t>
      </w:r>
    </w:p>
    <w:p w:rsidR="00295DFA" w:rsidRDefault="00295DFA">
      <w:r>
        <w:t>SH: Oh, does it?</w:t>
      </w:r>
    </w:p>
    <w:p w:rsidR="00295DFA" w:rsidRDefault="00295DFA">
      <w:r>
        <w:t>SS: Yeah. It’s the last phrase.</w:t>
      </w:r>
    </w:p>
    <w:p w:rsidR="00295DFA" w:rsidRDefault="00295DFA">
      <w:r>
        <w:t>SH: OK, I’ll add that.</w:t>
      </w:r>
    </w:p>
    <w:p w:rsidR="00295DFA" w:rsidRDefault="00295DFA">
      <w:r>
        <w:t>TC: Again, she doesn’t look at the agenda…</w:t>
      </w:r>
    </w:p>
    <w:p w:rsidR="00295DFA" w:rsidRDefault="00295DFA">
      <w:r>
        <w:t>SH: I actually printed it and looked at it but I didn’t pay attention to details… “teleconference session”</w:t>
      </w:r>
    </w:p>
    <w:p w:rsidR="00295DFA" w:rsidRDefault="00295DFA">
      <w:r>
        <w:t xml:space="preserve">LD: And then for the paper, I would just say the meetings will be occurring electronically and the transcription will be made available to the public on the website? Should I just say that? </w:t>
      </w:r>
    </w:p>
    <w:p w:rsidR="00295DFA" w:rsidRDefault="00295DFA">
      <w:r>
        <w:t>LP: I wouldn’t say anything about the transcription, yeah, I would just say “The finance committee meeting will be combined with the April 6 board meeting and it will be teleconferenced.”</w:t>
      </w:r>
    </w:p>
    <w:p w:rsidR="00295DFA" w:rsidRDefault="00295DFA">
      <w:r>
        <w:t>LD: “… and it will be teleconferenced.” OK.</w:t>
      </w:r>
    </w:p>
    <w:p w:rsidR="00295DFA" w:rsidRDefault="00295DFA">
      <w:r>
        <w:t>SH: OK.</w:t>
      </w:r>
    </w:p>
    <w:p w:rsidR="00295DFA" w:rsidRDefault="00295DFA">
      <w:r>
        <w:t>SS: Sounds good.</w:t>
      </w:r>
    </w:p>
    <w:p w:rsidR="00295DFA" w:rsidRDefault="00295DFA">
      <w:r>
        <w:t>TC: So it is now 7:36.</w:t>
      </w:r>
    </w:p>
    <w:p w:rsidR="00295DFA" w:rsidRDefault="00295DFA">
      <w:r>
        <w:t>SH: Al</w:t>
      </w:r>
      <w:r w:rsidR="00D16B4C">
        <w:t xml:space="preserve">l </w:t>
      </w:r>
      <w:r>
        <w:t xml:space="preserve">right. That’s a record. </w:t>
      </w:r>
    </w:p>
    <w:p w:rsidR="00295DFA" w:rsidRDefault="00295DFA">
      <w:r>
        <w:t xml:space="preserve">SS: Do we have a motion to </w:t>
      </w:r>
      <w:r w:rsidR="00D16B4C">
        <w:t>adjourn</w:t>
      </w:r>
      <w:r>
        <w:t>, or not?</w:t>
      </w:r>
    </w:p>
    <w:p w:rsidR="00D16B4C" w:rsidRDefault="00D16B4C">
      <w:r>
        <w:t>SH: We don’t do that.</w:t>
      </w:r>
    </w:p>
    <w:p w:rsidR="00D16B4C" w:rsidRDefault="00D16B4C">
      <w:r>
        <w:t>SS: Oh.</w:t>
      </w:r>
    </w:p>
    <w:p w:rsidR="00D16B4C" w:rsidRDefault="00D16B4C">
      <w:r>
        <w:t>TC: So we’re good?</w:t>
      </w:r>
    </w:p>
    <w:p w:rsidR="00D16B4C" w:rsidRDefault="00D16B4C">
      <w:r>
        <w:t>SS All right.</w:t>
      </w:r>
    </w:p>
    <w:p w:rsidR="00D574A3" w:rsidRDefault="00D16B4C">
      <w:r>
        <w:t>[end of transcription]</w:t>
      </w:r>
    </w:p>
    <w:p w:rsidR="003913D8" w:rsidRDefault="003913D8"/>
    <w:sectPr w:rsidR="003913D8" w:rsidSect="0078454D">
      <w:footerReference w:type="even" r:id="rId6"/>
      <w:footerReference w:type="default" r:id="rId7"/>
      <w:pgSz w:w="12240" w:h="15840"/>
      <w:pgMar w:top="122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4F7" w:rsidRDefault="007E74F7">
      <w:pPr>
        <w:spacing w:after="0"/>
      </w:pPr>
      <w:r>
        <w:separator/>
      </w:r>
    </w:p>
  </w:endnote>
  <w:endnote w:type="continuationSeparator" w:id="0">
    <w:p w:rsidR="007E74F7" w:rsidRDefault="007E7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B4C" w:rsidRDefault="00D16B4C" w:rsidP="00230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6B4C" w:rsidRDefault="00D1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B4C" w:rsidRDefault="00D16B4C" w:rsidP="00230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54D">
      <w:rPr>
        <w:rStyle w:val="PageNumber"/>
        <w:noProof/>
      </w:rPr>
      <w:t>1</w:t>
    </w:r>
    <w:r>
      <w:rPr>
        <w:rStyle w:val="PageNumber"/>
      </w:rPr>
      <w:fldChar w:fldCharType="end"/>
    </w:r>
  </w:p>
  <w:p w:rsidR="00D16B4C" w:rsidRDefault="00D1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4F7" w:rsidRDefault="007E74F7">
      <w:pPr>
        <w:spacing w:after="0"/>
      </w:pPr>
      <w:r>
        <w:separator/>
      </w:r>
    </w:p>
  </w:footnote>
  <w:footnote w:type="continuationSeparator" w:id="0">
    <w:p w:rsidR="007E74F7" w:rsidRDefault="007E74F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090"/>
    <w:rsid w:val="00057195"/>
    <w:rsid w:val="00077447"/>
    <w:rsid w:val="000B3CA2"/>
    <w:rsid w:val="00153802"/>
    <w:rsid w:val="0015533F"/>
    <w:rsid w:val="001B508A"/>
    <w:rsid w:val="001E056A"/>
    <w:rsid w:val="00221DAA"/>
    <w:rsid w:val="00227420"/>
    <w:rsid w:val="00253AA4"/>
    <w:rsid w:val="00276492"/>
    <w:rsid w:val="00277354"/>
    <w:rsid w:val="00295DFA"/>
    <w:rsid w:val="002B56C7"/>
    <w:rsid w:val="003913D8"/>
    <w:rsid w:val="003B276A"/>
    <w:rsid w:val="00443D64"/>
    <w:rsid w:val="004451AB"/>
    <w:rsid w:val="00512195"/>
    <w:rsid w:val="00542BBE"/>
    <w:rsid w:val="00655008"/>
    <w:rsid w:val="006555CE"/>
    <w:rsid w:val="006C2A7D"/>
    <w:rsid w:val="0078454D"/>
    <w:rsid w:val="007B2555"/>
    <w:rsid w:val="007D422A"/>
    <w:rsid w:val="007E74F7"/>
    <w:rsid w:val="008222DE"/>
    <w:rsid w:val="00867E90"/>
    <w:rsid w:val="009074C0"/>
    <w:rsid w:val="009A59DF"/>
    <w:rsid w:val="00A04930"/>
    <w:rsid w:val="00A06493"/>
    <w:rsid w:val="00A437DB"/>
    <w:rsid w:val="00A91B82"/>
    <w:rsid w:val="00AA3EC1"/>
    <w:rsid w:val="00AE6DE1"/>
    <w:rsid w:val="00B12C37"/>
    <w:rsid w:val="00BC218B"/>
    <w:rsid w:val="00CA789B"/>
    <w:rsid w:val="00CB0BC2"/>
    <w:rsid w:val="00D16B4C"/>
    <w:rsid w:val="00D574A3"/>
    <w:rsid w:val="00D70090"/>
    <w:rsid w:val="00DD057E"/>
    <w:rsid w:val="00E2567D"/>
    <w:rsid w:val="00E652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AF77D3E-3408-4465-A601-7DF51399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16B4C"/>
    <w:pPr>
      <w:tabs>
        <w:tab w:val="center" w:pos="4320"/>
        <w:tab w:val="right" w:pos="8640"/>
      </w:tabs>
      <w:spacing w:after="0"/>
    </w:pPr>
  </w:style>
  <w:style w:type="character" w:customStyle="1" w:styleId="FooterChar">
    <w:name w:val="Footer Char"/>
    <w:basedOn w:val="DefaultParagraphFont"/>
    <w:link w:val="Footer"/>
    <w:uiPriority w:val="99"/>
    <w:semiHidden/>
    <w:rsid w:val="00D16B4C"/>
    <w:rPr>
      <w:sz w:val="24"/>
      <w:szCs w:val="24"/>
    </w:rPr>
  </w:style>
  <w:style w:type="character" w:styleId="PageNumber">
    <w:name w:val="page number"/>
    <w:basedOn w:val="DefaultParagraphFont"/>
    <w:uiPriority w:val="99"/>
    <w:semiHidden/>
    <w:unhideWhenUsed/>
    <w:rsid w:val="00D1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3095</Words>
  <Characters>17644</Characters>
  <Application>Microsoft Office Word</Application>
  <DocSecurity>0</DocSecurity>
  <Lines>147</Lines>
  <Paragraphs>41</Paragraphs>
  <ScaleCrop>false</ScaleCrop>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Moussot</dc:creator>
  <cp:keywords/>
  <cp:lastModifiedBy>Lisa Palmer</cp:lastModifiedBy>
  <cp:revision>2</cp:revision>
  <dcterms:created xsi:type="dcterms:W3CDTF">2020-03-26T12:44:00Z</dcterms:created>
  <dcterms:modified xsi:type="dcterms:W3CDTF">2020-03-26T12:44:00Z</dcterms:modified>
</cp:coreProperties>
</file>